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5489204E" w14:textId="77777777" w:rsidR="00DD5D3B" w:rsidRDefault="002F10FD">
      <w:r>
        <w:t xml:space="preserve">Om foto’s en video’s gemaakt op een Android toestel te </w:t>
      </w:r>
      <w:proofErr w:type="spellStart"/>
      <w:r>
        <w:t>copiëren</w:t>
      </w:r>
      <w:proofErr w:type="spellEnd"/>
      <w:r>
        <w:t xml:space="preserve"> naar een PC, geeft Microsoft een methode aan, die gebruik maakt van de App ‘</w:t>
      </w:r>
      <w:proofErr w:type="spellStart"/>
      <w:r>
        <w:t>Photos</w:t>
      </w:r>
      <w:proofErr w:type="spellEnd"/>
      <w:r>
        <w:t>’ op de Windows PC. (</w:t>
      </w:r>
      <w:proofErr w:type="gramStart"/>
      <w:r>
        <w:t>functie</w:t>
      </w:r>
      <w:proofErr w:type="gramEnd"/>
      <w:r>
        <w:t xml:space="preserve"> import)</w:t>
      </w:r>
      <w:r>
        <w:br/>
      </w:r>
      <w:r>
        <w:t>‘Microsoft.Photos.exe’    zit in Windows10.</w:t>
      </w:r>
    </w:p>
    <w:p w14:paraId="2BA928D4" w14:textId="77777777" w:rsidR="00DD5D3B" w:rsidRDefault="002F10FD">
      <w:r>
        <w:t xml:space="preserve">De </w:t>
      </w:r>
      <w:r>
        <w:t xml:space="preserve">methode is uitgelegd in volgend artikel </w:t>
      </w:r>
      <w:r>
        <w:br/>
      </w:r>
      <w:hyperlink r:id="rId6" w:history="1">
        <w:r>
          <w:rPr>
            <w:rStyle w:val="Hyperlink"/>
          </w:rPr>
          <w:t>https://support.microsoft.com/en-us/windows/import-photos-and-vi</w:t>
        </w:r>
        <w:r>
          <w:rPr>
            <w:rStyle w:val="Hyperlink"/>
          </w:rPr>
          <w:t>deos-from-an-android-phone-to-pc-aed09800-f826-4d40-a243-7640de229d9d</w:t>
        </w:r>
      </w:hyperlink>
    </w:p>
    <w:p w14:paraId="1390145A" w14:textId="77777777" w:rsidR="00DD5D3B" w:rsidRDefault="002F10FD">
      <w:r>
        <w:t xml:space="preserve">Als ik dat doe (Windows10&gt;App </w:t>
      </w:r>
      <w:proofErr w:type="spellStart"/>
      <w:r>
        <w:t>Photos</w:t>
      </w:r>
      <w:proofErr w:type="spellEnd"/>
      <w:r>
        <w:t xml:space="preserve">&gt;import) kom ik wel terecht op de </w:t>
      </w:r>
      <w:proofErr w:type="spellStart"/>
      <w:r>
        <w:t>fotos</w:t>
      </w:r>
      <w:proofErr w:type="spellEnd"/>
      <w:r>
        <w:t>/</w:t>
      </w:r>
      <w:proofErr w:type="spellStart"/>
      <w:r>
        <w:t>videos</w:t>
      </w:r>
      <w:proofErr w:type="spellEnd"/>
      <w:r>
        <w:t xml:space="preserve"> van de smartphone maar ik kan geen foto’s identificeren omdat ze allemaal hetzelfde icoon vertonen en d</w:t>
      </w:r>
      <w:r>
        <w:t xml:space="preserve">us een selectie maken om te ‘exporteren’ is onbegonnen werk. Hieronder </w:t>
      </w:r>
      <w:proofErr w:type="gramStart"/>
      <w:r>
        <w:t>een  screenshot</w:t>
      </w:r>
      <w:proofErr w:type="gramEnd"/>
      <w:r>
        <w:br/>
      </w:r>
    </w:p>
    <w:p w14:paraId="1969712D" w14:textId="77777777" w:rsidR="00DD5D3B" w:rsidRDefault="002F10FD">
      <w:r>
        <w:rPr>
          <w:noProof/>
        </w:rPr>
        <w:drawing>
          <wp:inline distT="0" distB="0" distL="0" distR="0" wp14:anchorId="7F8B13CD" wp14:editId="1583A73F">
            <wp:extent cx="4777721" cy="2482998"/>
            <wp:effectExtent l="0" t="0" r="3829" b="0"/>
            <wp:docPr id="1" name="Picture 1" descr="Graphical user interface, application&#10;&#10;Description automatically generated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77721" cy="248299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D2792D3" w14:textId="77777777" w:rsidR="00DD5D3B" w:rsidRDefault="00DD5D3B"/>
    <w:p w14:paraId="7238B3CB" w14:textId="77777777" w:rsidR="00DD5D3B" w:rsidRDefault="00DD5D3B"/>
    <w:p w14:paraId="0456586E" w14:textId="77777777" w:rsidR="00DD5D3B" w:rsidRDefault="002F10FD">
      <w:r>
        <w:t>Hoe kom ik hieruit of met welke andere methode kan dit ?</w:t>
      </w:r>
      <w:r>
        <w:br/>
      </w:r>
      <w:r>
        <w:t>Met Verkenner een copy paste maken is blijkbaar ook niet zo eenvoudig.</w:t>
      </w:r>
    </w:p>
    <w:sectPr w:rsidR="00DD5D3B">
      <w:pgSz w:w="595.30pt" w:h="841.90pt"/>
      <w:pgMar w:top="72pt" w:right="72pt" w:bottom="72pt" w:left="72pt" w:header="35.40pt" w:footer="35.40pt" w:gutter="0pt"/>
      <w:cols w:space="35.40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76941F70" w14:textId="77777777" w:rsidR="002F10FD" w:rsidRDefault="002F10FD">
      <w:pPr>
        <w:spacing w:after="0pt" w:line="12pt" w:lineRule="auto"/>
      </w:pPr>
      <w:r>
        <w:separator/>
      </w:r>
    </w:p>
  </w:endnote>
  <w:endnote w:type="continuationSeparator" w:id="0">
    <w:p w14:paraId="777E1FEC" w14:textId="77777777" w:rsidR="002F10FD" w:rsidRDefault="002F10FD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78CCAF7D" w14:textId="77777777" w:rsidR="002F10FD" w:rsidRDefault="002F10FD">
      <w:pPr>
        <w:spacing w:after="0pt" w:line="12pt" w:lineRule="auto"/>
      </w:pPr>
      <w:r>
        <w:rPr>
          <w:color w:val="000000"/>
        </w:rPr>
        <w:separator/>
      </w:r>
    </w:p>
  </w:footnote>
  <w:footnote w:type="continuationSeparator" w:id="0">
    <w:p w14:paraId="310DFD87" w14:textId="77777777" w:rsidR="002F10FD" w:rsidRDefault="002F10FD">
      <w:pPr>
        <w:spacing w:after="0pt" w:line="12pt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%"/>
  <w:proofState w:spelling="clean" w:grammar="clean"/>
  <w:attachedTemplate r:id="rId1"/>
  <w:defaultTabStop w:val="35.40pt"/>
  <w:autoHyphenation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D5D3B"/>
    <w:rsid w:val="002F10FD"/>
    <w:rsid w:val="004F46A3"/>
    <w:rsid w:val="00DD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2425CF"/>
  <w15:docId w15:val="{A0D19479-F4F1-422C-BEC2-2759B3457C2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en-US" w:bidi="ar-SA"/>
      </w:rPr>
    </w:rPrDefault>
    <w:pPrDefault>
      <w:pPr>
        <w:autoSpaceDN w:val="0"/>
        <w:spacing w:after="8pt" w:line="12.7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webSettings" Target="webSettings.xml"/><Relationship Id="rId7" Type="http://purl.oclc.org/ooxml/officeDocument/relationships/image" Target="media/image1.png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yperlink" Target="https://support.microsoft.com/en-us/windows/import-photos-and-videos-from-an-android-phone-to-pc-aed09800-f826-4d40-a243-7640de229d9d" TargetMode="External"/><Relationship Id="rId5" Type="http://purl.oclc.org/ooxml/officeDocument/relationships/endnotes" Target="endnotes.xml"/><Relationship Id="rId4" Type="http://purl.oclc.org/ooxml/officeDocument/relationships/footnotes" Target="footnotes.xml"/><Relationship Id="rId9" Type="http://purl.oclc.org/ooxml/officeDocument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Normal.dotm" TargetMode="Externa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148</Words>
  <Characters>814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gvh46 hotmail</dc:creator>
  <dc:description/>
  <cp:lastModifiedBy>gvh46 hotmail</cp:lastModifiedBy>
  <cp:revision>2</cp:revision>
  <dcterms:created xsi:type="dcterms:W3CDTF">2021-12-06T21:14:00Z</dcterms:created>
  <dcterms:modified xsi:type="dcterms:W3CDTF">2021-12-06T21:14:00Z</dcterms:modified>
</cp:coreProperties>
</file>